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</w:p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proofErr w:type="gramStart"/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росмотреть урок на платформе РЭШ (Российская электронная школа) </w:t>
      </w:r>
      <w:hyperlink r:id="rId4" w:tgtFrame="_blank" w:history="1">
        <w:r w:rsidRPr="000F5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https://resh.edu.ru/subject/lesson/2284/main/</w:t>
        </w:r>
      </w:hyperlink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Стр. 257 - ответить на вопросы п.2. Письменные ответы присылать на адрес </w:t>
      </w:r>
      <w:proofErr w:type="spellStart"/>
      <w:r w:rsidRPr="000F5F7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0F5F7B">
        <w:rPr>
          <w:rFonts w:ascii="Times New Roman" w:eastAsia="Times New Roman" w:hAnsi="Times New Roman" w:cs="Times New Roman"/>
          <w:sz w:val="24"/>
          <w:szCs w:val="24"/>
        </w:rPr>
        <w:t>/p4derina@</w:t>
      </w:r>
      <w:hyperlink r:id="rId5" w:tgtFrame="_blank" w:history="1">
        <w:r w:rsidRPr="000F5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proofErr w:type="gramStart"/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осмотреть урок по ссылке: </w:t>
      </w:r>
      <w:hyperlink r:id="rId6" w:tgtFrame="_blank" w:history="1">
        <w:r w:rsidRPr="000F5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https://resh.edu.ru/subject/lesson/2697/start/,</w:t>
        </w:r>
      </w:hyperlink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по желанию для самоконтроля выполнить тренировочные задания, выполнить упр.174, работу </w:t>
      </w:r>
      <w:proofErr w:type="spellStart"/>
      <w:r w:rsidRPr="000F5F7B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на почту trusova91@</w:t>
      </w:r>
      <w:hyperlink r:id="rId7" w:tgtFrame="_blank" w:history="1">
        <w:r w:rsidRPr="000F5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Алгебра </w:t>
      </w:r>
    </w:p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№№385(2строка),472(</w:t>
      </w:r>
      <w:proofErr w:type="spellStart"/>
      <w:r w:rsidRPr="000F5F7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0F5F7B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0F5F7B">
        <w:rPr>
          <w:rFonts w:ascii="Times New Roman" w:eastAsia="Times New Roman" w:hAnsi="Times New Roman" w:cs="Times New Roman"/>
          <w:sz w:val="24"/>
          <w:szCs w:val="24"/>
        </w:rPr>
        <w:t>,е</w:t>
      </w:r>
      <w:proofErr w:type="spellEnd"/>
      <w:r w:rsidRPr="000F5F7B">
        <w:rPr>
          <w:rFonts w:ascii="Times New Roman" w:eastAsia="Times New Roman" w:hAnsi="Times New Roman" w:cs="Times New Roman"/>
          <w:sz w:val="24"/>
          <w:szCs w:val="24"/>
        </w:rPr>
        <w:t>),465(</w:t>
      </w:r>
      <w:proofErr w:type="spellStart"/>
      <w:r w:rsidRPr="000F5F7B">
        <w:rPr>
          <w:rFonts w:ascii="Times New Roman" w:eastAsia="Times New Roman" w:hAnsi="Times New Roman" w:cs="Times New Roman"/>
          <w:sz w:val="24"/>
          <w:szCs w:val="24"/>
        </w:rPr>
        <w:t>в,е</w:t>
      </w:r>
      <w:proofErr w:type="spellEnd"/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(Панова Ю.А.) повторить правило "</w:t>
      </w:r>
      <w:proofErr w:type="spellStart"/>
      <w:r w:rsidRPr="000F5F7B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F7B">
        <w:rPr>
          <w:rFonts w:ascii="Times New Roman" w:eastAsia="Times New Roman" w:hAnsi="Times New Roman" w:cs="Times New Roman"/>
          <w:sz w:val="24"/>
          <w:szCs w:val="24"/>
        </w:rPr>
        <w:t>Tenses</w:t>
      </w:r>
      <w:proofErr w:type="spellEnd"/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" (посмотреть </w:t>
      </w:r>
      <w:proofErr w:type="spellStart"/>
      <w:r w:rsidRPr="000F5F7B">
        <w:rPr>
          <w:rFonts w:ascii="Times New Roman" w:eastAsia="Times New Roman" w:hAnsi="Times New Roman" w:cs="Times New Roman"/>
          <w:sz w:val="24"/>
          <w:szCs w:val="24"/>
        </w:rPr>
        <w:t>видеоурок</w:t>
      </w:r>
      <w:proofErr w:type="spellEnd"/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по ссылке </w:t>
      </w:r>
      <w:hyperlink r:id="rId8" w:tgtFrame="_blank" w:history="1">
        <w:r w:rsidRPr="000F5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https://www.youtube.com/watch?v=uZvhiAEKpvI),</w:t>
        </w:r>
      </w:hyperlink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пользуясь словами модуля 3с (в словаре в конце учебника), выполнить задания на платформе </w:t>
      </w:r>
      <w:proofErr w:type="spellStart"/>
      <w:r w:rsidRPr="000F5F7B">
        <w:rPr>
          <w:rFonts w:ascii="Times New Roman" w:eastAsia="Times New Roman" w:hAnsi="Times New Roman" w:cs="Times New Roman"/>
          <w:sz w:val="24"/>
          <w:szCs w:val="24"/>
        </w:rPr>
        <w:t>skysmart</w:t>
      </w:r>
      <w:proofErr w:type="spellEnd"/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. ссылка на задания </w:t>
      </w:r>
      <w:hyperlink r:id="rId9" w:tgtFrame="_blank" w:history="1">
        <w:r w:rsidRPr="000F5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https://edu.skysmart.ru/student/neloxaneki</w:t>
        </w:r>
      </w:hyperlink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Информатика </w:t>
      </w:r>
    </w:p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прочитать § 9, задание 2,4,6 письменно </w:t>
      </w:r>
    </w:p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Физика </w:t>
      </w:r>
    </w:p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Просмотр </w:t>
      </w:r>
      <w:proofErr w:type="spellStart"/>
      <w:r w:rsidRPr="000F5F7B">
        <w:rPr>
          <w:rFonts w:ascii="Times New Roman" w:eastAsia="Times New Roman" w:hAnsi="Times New Roman" w:cs="Times New Roman"/>
          <w:sz w:val="24"/>
          <w:szCs w:val="24"/>
        </w:rPr>
        <w:t>инфоурока</w:t>
      </w:r>
      <w:proofErr w:type="spellEnd"/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10" w:tgtFrame="_blank" w:history="1">
        <w:r w:rsidRPr="000F5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https://www.youtube.com/watch?v=ULWRuqcRjRA</w:t>
        </w:r>
      </w:hyperlink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§ 25, § 26. Устно ответить на вопросы. </w:t>
      </w:r>
    </w:p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России. Всеобщая история </w:t>
      </w:r>
    </w:p>
    <w:p w:rsidR="000F5F7B" w:rsidRPr="000F5F7B" w:rsidRDefault="000F5F7B" w:rsidP="000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F7B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прочитать параграф 12,ответить на 2 любых вопроса, ответы отправить мне на почту:</w:t>
      </w:r>
      <w:proofErr w:type="gramStart"/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F5F7B">
        <w:rPr>
          <w:rFonts w:ascii="Times New Roman" w:eastAsia="Times New Roman" w:hAnsi="Times New Roman" w:cs="Times New Roman"/>
          <w:sz w:val="24"/>
          <w:szCs w:val="24"/>
        </w:rPr>
        <w:t>cyrilalbertovitch@</w:t>
      </w:r>
      <w:hyperlink r:id="rId11" w:tgtFrame="_blank" w:history="1">
        <w:r w:rsidRPr="000F5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0F5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A56" w:rsidRDefault="00630A56"/>
    <w:sectPr w:rsidR="0063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F7B"/>
    <w:rsid w:val="000F5F7B"/>
    <w:rsid w:val="0063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vhiAEKpvI%29,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97/start/," TargetMode="External"/><Relationship Id="rId11" Type="http://schemas.openxmlformats.org/officeDocument/2006/relationships/hyperlink" Target="http://yandex.ru" TargetMode="External"/><Relationship Id="rId5" Type="http://schemas.openxmlformats.org/officeDocument/2006/relationships/hyperlink" Target="http://yandex.ru" TargetMode="External"/><Relationship Id="rId10" Type="http://schemas.openxmlformats.org/officeDocument/2006/relationships/hyperlink" Target="https://www.youtube.com/watch?v=ULWRuqcRjRA" TargetMode="External"/><Relationship Id="rId4" Type="http://schemas.openxmlformats.org/officeDocument/2006/relationships/hyperlink" Target="https://resh.edu.ru/subject/lesson/2284/main/" TargetMode="External"/><Relationship Id="rId9" Type="http://schemas.openxmlformats.org/officeDocument/2006/relationships/hyperlink" Target="https://edu.skysmart.ru/student/neloxan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школа№1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2020-11-30T05:00:00Z</dcterms:created>
  <dcterms:modified xsi:type="dcterms:W3CDTF">2020-11-30T05:01:00Z</dcterms:modified>
</cp:coreProperties>
</file>