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EC4" w:rsidRPr="0088656F" w:rsidRDefault="00582EC4" w:rsidP="00582EC4">
      <w:pPr>
        <w:spacing w:before="100" w:beforeAutospacing="1" w:after="240" w:line="312" w:lineRule="atLeast"/>
        <w:rPr>
          <w:rFonts w:ascii="Verdana" w:eastAsia="Times New Roman" w:hAnsi="Verdana"/>
          <w:color w:val="000000"/>
          <w:lang w:eastAsia="ru-RU"/>
        </w:rPr>
      </w:pPr>
    </w:p>
    <w:p w:rsidR="00582EC4" w:rsidRPr="0088656F" w:rsidRDefault="00C00BDA" w:rsidP="00582EC4">
      <w:pPr>
        <w:spacing w:after="15" w:line="240" w:lineRule="auto"/>
        <w:ind w:right="4065"/>
        <w:outlineLvl w:val="0"/>
        <w:rPr>
          <w:rFonts w:ascii="Times New Roman" w:eastAsia="Times New Roman" w:hAnsi="Times New Roman"/>
          <w:color w:val="FF5A00"/>
          <w:kern w:val="36"/>
          <w:lang w:eastAsia="ru-RU"/>
        </w:rPr>
      </w:pPr>
      <w:r w:rsidRPr="00C00BDA">
        <w:rPr>
          <w:rFonts w:ascii="Verdana" w:eastAsia="Times New Roman" w:hAnsi="Verdana"/>
          <w:color w:val="FF5A00"/>
          <w:kern w:val="36"/>
          <w:lang w:eastAsia="ru-RU"/>
        </w:rPr>
        <w:t xml:space="preserve">                          </w:t>
      </w:r>
      <w:r w:rsidR="00582EC4" w:rsidRPr="0088656F">
        <w:rPr>
          <w:rFonts w:ascii="Verdana" w:eastAsia="Times New Roman" w:hAnsi="Verdana"/>
          <w:color w:val="FF5A00"/>
          <w:kern w:val="36"/>
          <w:lang w:eastAsia="ru-RU"/>
        </w:rPr>
        <w:t xml:space="preserve">Сценарий к 23 февраля для </w:t>
      </w:r>
      <w:r w:rsidRPr="00C00BDA">
        <w:rPr>
          <w:rFonts w:ascii="Verdana" w:eastAsia="Times New Roman" w:hAnsi="Verdana"/>
          <w:color w:val="FF5A00"/>
          <w:kern w:val="36"/>
          <w:lang w:eastAsia="ru-RU"/>
        </w:rPr>
        <w:t xml:space="preserve">                </w:t>
      </w:r>
      <w:r w:rsidR="00582EC4" w:rsidRPr="0088656F">
        <w:rPr>
          <w:rFonts w:ascii="Verdana" w:eastAsia="Times New Roman" w:hAnsi="Verdana"/>
          <w:color w:val="FF5A00"/>
          <w:kern w:val="36"/>
          <w:lang w:eastAsia="ru-RU"/>
        </w:rPr>
        <w:t>старшеклассников «</w:t>
      </w:r>
      <w:proofErr w:type="spellStart"/>
      <w:r w:rsidR="00582EC4" w:rsidRPr="0088656F">
        <w:rPr>
          <w:rFonts w:ascii="Verdana" w:eastAsia="Times New Roman" w:hAnsi="Verdana"/>
          <w:color w:val="FF5A00"/>
          <w:kern w:val="36"/>
          <w:lang w:eastAsia="ru-RU"/>
        </w:rPr>
        <w:t>Аты</w:t>
      </w:r>
      <w:proofErr w:type="spellEnd"/>
      <w:r w:rsidR="00582EC4" w:rsidRPr="0088656F">
        <w:rPr>
          <w:rFonts w:ascii="Verdana" w:eastAsia="Times New Roman" w:hAnsi="Verdana"/>
          <w:color w:val="FF5A00"/>
          <w:kern w:val="36"/>
          <w:lang w:eastAsia="ru-RU"/>
        </w:rPr>
        <w:t>-быты, шли солдаты»</w:t>
      </w:r>
    </w:p>
    <w:p w:rsidR="00582EC4" w:rsidRPr="0088656F" w:rsidRDefault="00582EC4" w:rsidP="00582EC4">
      <w:pPr>
        <w:spacing w:before="100" w:beforeAutospacing="1" w:after="100" w:afterAutospacing="1" w:line="312" w:lineRule="atLeast"/>
        <w:rPr>
          <w:rFonts w:ascii="Times New Roman" w:eastAsia="Times New Roman" w:hAnsi="Times New Roman"/>
          <w:color w:val="000000"/>
          <w:lang w:eastAsia="ru-RU"/>
        </w:rPr>
      </w:pPr>
      <w:r w:rsidRPr="0088656F">
        <w:rPr>
          <w:rFonts w:ascii="Times New Roman" w:eastAsia="Times New Roman" w:hAnsi="Times New Roman"/>
          <w:color w:val="006902"/>
          <w:lang w:eastAsia="ru-RU"/>
        </w:rPr>
        <w:t>Ведущий:</w:t>
      </w:r>
      <w:r w:rsidRPr="0088656F">
        <w:rPr>
          <w:rFonts w:ascii="Times New Roman" w:eastAsia="Times New Roman" w:hAnsi="Times New Roman"/>
          <w:color w:val="000000"/>
          <w:lang w:eastAsia="ru-RU"/>
        </w:rPr>
        <w:t xml:space="preserve"> Здравствуйте, дорогие гости и участники соревнования. Позвольте поздравить всех наших мужчин с этим замечательным праздником — 23 февраля.</w:t>
      </w:r>
    </w:p>
    <w:p w:rsidR="00C00BDA" w:rsidRPr="00C00BDA" w:rsidRDefault="00582EC4" w:rsidP="00582EC4">
      <w:pPr>
        <w:spacing w:before="100" w:beforeAutospacing="1" w:after="100" w:afterAutospacing="1" w:line="312" w:lineRule="atLeast"/>
        <w:rPr>
          <w:rFonts w:ascii="Times New Roman" w:eastAsia="Times New Roman" w:hAnsi="Times New Roman"/>
          <w:color w:val="000000"/>
          <w:lang w:eastAsia="ru-RU"/>
        </w:rPr>
      </w:pPr>
      <w:r w:rsidRPr="0088656F">
        <w:rPr>
          <w:rFonts w:ascii="Times New Roman" w:eastAsia="Times New Roman" w:hAnsi="Times New Roman"/>
          <w:color w:val="000000"/>
          <w:lang w:eastAsia="ru-RU"/>
        </w:rPr>
        <w:t>Каждый мужчина должен знать,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Что надо быть сильным и храбрым,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Чтобы уметь за себя постоять.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Вы, ребята, не плошайте,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</w:r>
      <w:proofErr w:type="gramStart"/>
      <w:r w:rsidRPr="0088656F">
        <w:rPr>
          <w:rFonts w:ascii="Times New Roman" w:eastAsia="Times New Roman" w:hAnsi="Times New Roman"/>
          <w:color w:val="000000"/>
          <w:lang w:eastAsia="ru-RU"/>
        </w:rPr>
        <w:t>Своих</w:t>
      </w:r>
      <w:proofErr w:type="gramEnd"/>
      <w:r w:rsidRPr="0088656F">
        <w:rPr>
          <w:rFonts w:ascii="Times New Roman" w:eastAsia="Times New Roman" w:hAnsi="Times New Roman"/>
          <w:color w:val="000000"/>
          <w:lang w:eastAsia="ru-RU"/>
        </w:rPr>
        <w:t xml:space="preserve"> близких защищайте.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Чтобы знали все друзья,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Как вы ими дорожите,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И в обиду не дадите.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Этот праздник лишь для вас.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Для наших смелых, храбрых, умных,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Самых мудрых! Для вас наши, мальчики!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С праздником!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</w:r>
      <w:r w:rsidRPr="0088656F">
        <w:rPr>
          <w:rFonts w:ascii="Times New Roman" w:eastAsia="Times New Roman" w:hAnsi="Times New Roman"/>
          <w:color w:val="006902"/>
          <w:lang w:eastAsia="ru-RU"/>
        </w:rPr>
        <w:t>Ведущий:</w:t>
      </w:r>
      <w:r w:rsidRPr="0088656F">
        <w:rPr>
          <w:rFonts w:ascii="Times New Roman" w:eastAsia="Times New Roman" w:hAnsi="Times New Roman"/>
          <w:color w:val="000000"/>
          <w:lang w:eastAsia="ru-RU"/>
        </w:rPr>
        <w:t xml:space="preserve"> Кто является в русской армии героем? Кто это? Без кого не может быть ни одной армии? Верно, это солдат. Поэтому сегодня вас ждет конкурсная игровая программа “</w:t>
      </w:r>
      <w:proofErr w:type="spellStart"/>
      <w:r w:rsidRPr="0088656F">
        <w:rPr>
          <w:rFonts w:ascii="Times New Roman" w:eastAsia="Times New Roman" w:hAnsi="Times New Roman"/>
          <w:color w:val="000000"/>
          <w:lang w:eastAsia="ru-RU"/>
        </w:rPr>
        <w:t>Аты</w:t>
      </w:r>
      <w:proofErr w:type="spellEnd"/>
      <w:r w:rsidRPr="0088656F">
        <w:rPr>
          <w:rFonts w:ascii="Times New Roman" w:eastAsia="Times New Roman" w:hAnsi="Times New Roman"/>
          <w:color w:val="000000"/>
          <w:lang w:eastAsia="ru-RU"/>
        </w:rPr>
        <w:t>-баты, шли солдаты”. Все мы знаем, что солдаты всегда славились невиданной силой, смекалкой и мужеством. Я уверен, что наши сегодняшние мальчишки вырастут именно такими людьми. Приглашаю на сцену участников нашей игровой программы.</w:t>
      </w:r>
      <w:r w:rsidR="00C00BDA" w:rsidRPr="00C00BDA">
        <w:rPr>
          <w:rFonts w:ascii="Times New Roman" w:eastAsia="Times New Roman" w:hAnsi="Times New Roman"/>
          <w:noProof/>
          <w:color w:val="000000"/>
          <w:lang w:eastAsia="ru-RU"/>
        </w:rPr>
        <w:t xml:space="preserve"> </w:t>
      </w:r>
      <w:r w:rsidR="00C00BDA"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 wp14:anchorId="55095AEC" wp14:editId="62F1F0EA">
            <wp:extent cx="5260768" cy="39454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9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728" cy="3952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2EC4" w:rsidRPr="0088656F" w:rsidRDefault="00582EC4" w:rsidP="00582EC4">
      <w:pPr>
        <w:spacing w:before="100" w:beforeAutospacing="1" w:after="100" w:afterAutospacing="1" w:line="312" w:lineRule="atLeast"/>
        <w:rPr>
          <w:rFonts w:ascii="Times New Roman" w:eastAsia="Times New Roman" w:hAnsi="Times New Roman"/>
          <w:color w:val="000000"/>
          <w:lang w:eastAsia="ru-RU"/>
        </w:rPr>
      </w:pPr>
      <w:r w:rsidRPr="0088656F">
        <w:rPr>
          <w:rFonts w:ascii="Times New Roman" w:eastAsia="Times New Roman" w:hAnsi="Times New Roman"/>
          <w:color w:val="006902"/>
          <w:lang w:eastAsia="ru-RU"/>
        </w:rPr>
        <w:t>Ведущий:</w:t>
      </w:r>
      <w:r w:rsidRPr="0088656F">
        <w:rPr>
          <w:rFonts w:ascii="Times New Roman" w:eastAsia="Times New Roman" w:hAnsi="Times New Roman"/>
          <w:color w:val="000000"/>
          <w:lang w:eastAsia="ru-RU"/>
        </w:rPr>
        <w:t xml:space="preserve"> Прошу  команды на выход.</w:t>
      </w:r>
    </w:p>
    <w:p w:rsidR="00582EC4" w:rsidRPr="0088656F" w:rsidRDefault="00582EC4" w:rsidP="00582EC4">
      <w:pPr>
        <w:spacing w:before="100" w:beforeAutospacing="1" w:after="100" w:afterAutospacing="1" w:line="312" w:lineRule="atLeast"/>
        <w:rPr>
          <w:rFonts w:ascii="Times New Roman" w:eastAsia="Times New Roman" w:hAnsi="Times New Roman"/>
          <w:color w:val="000000"/>
          <w:lang w:eastAsia="ru-RU"/>
        </w:rPr>
      </w:pPr>
      <w:r w:rsidRPr="0088656F">
        <w:rPr>
          <w:rFonts w:ascii="Times New Roman" w:eastAsia="Times New Roman" w:hAnsi="Times New Roman"/>
          <w:color w:val="006902"/>
          <w:lang w:eastAsia="ru-RU"/>
        </w:rPr>
        <w:lastRenderedPageBreak/>
        <w:t>Ведущий:</w:t>
      </w:r>
      <w:r w:rsidRPr="0088656F">
        <w:rPr>
          <w:rFonts w:ascii="Times New Roman" w:eastAsia="Times New Roman" w:hAnsi="Times New Roman"/>
          <w:color w:val="000000"/>
          <w:lang w:eastAsia="ru-RU"/>
        </w:rPr>
        <w:t xml:space="preserve"> Сегодня нашу конкурсную программу будут оценивать представители генштаба: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Министр обороны нашей школы — ...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Генерал — ...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Адмирал — ...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</w:r>
      <w:r w:rsidRPr="0088656F">
        <w:rPr>
          <w:rFonts w:ascii="Times New Roman" w:eastAsia="Times New Roman" w:hAnsi="Times New Roman"/>
          <w:color w:val="006902"/>
          <w:lang w:eastAsia="ru-RU"/>
        </w:rPr>
        <w:t>Ведущий:</w:t>
      </w:r>
      <w:r w:rsidRPr="0088656F">
        <w:rPr>
          <w:rFonts w:ascii="Times New Roman" w:eastAsia="Times New Roman" w:hAnsi="Times New Roman"/>
          <w:color w:val="000000"/>
          <w:lang w:eastAsia="ru-RU"/>
        </w:rPr>
        <w:t xml:space="preserve"> За каждый правильный ответ члены жюри ставят вам оценку по </w:t>
      </w:r>
      <w:proofErr w:type="gramStart"/>
      <w:r w:rsidRPr="0088656F">
        <w:rPr>
          <w:rFonts w:ascii="Times New Roman" w:eastAsia="Times New Roman" w:hAnsi="Times New Roman"/>
          <w:color w:val="000000"/>
          <w:lang w:eastAsia="ru-RU"/>
        </w:rPr>
        <w:t>пяти-бальной</w:t>
      </w:r>
      <w:proofErr w:type="gramEnd"/>
      <w:r w:rsidRPr="0088656F">
        <w:rPr>
          <w:rFonts w:ascii="Times New Roman" w:eastAsia="Times New Roman" w:hAnsi="Times New Roman"/>
          <w:color w:val="000000"/>
          <w:lang w:eastAsia="ru-RU"/>
        </w:rPr>
        <w:t xml:space="preserve"> шкале.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</w:r>
      <w:r w:rsidRPr="0088656F">
        <w:rPr>
          <w:rFonts w:ascii="Times New Roman" w:eastAsia="Times New Roman" w:hAnsi="Times New Roman"/>
          <w:color w:val="FE6C23"/>
          <w:lang w:eastAsia="ru-RU"/>
        </w:rPr>
        <w:t>Ведущая:</w:t>
      </w:r>
      <w:r w:rsidRPr="0088656F">
        <w:rPr>
          <w:rFonts w:ascii="Times New Roman" w:eastAsia="Times New Roman" w:hAnsi="Times New Roman"/>
          <w:color w:val="000000"/>
          <w:lang w:eastAsia="ru-RU"/>
        </w:rPr>
        <w:t xml:space="preserve"> Для каждой команды мы приготовили название их команды. Но для того, чтобы его узнать, вам необходимо сложить слово из вырезанных букв.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Для этого необходимо перед каждой командой разложить в хаотичном порядке вырезанные из бумаги буквы. Первое слово: воины, а второе: стражники. Задача каждой команды: составить, как можно быстрей название своей команды и прочитать его.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</w:r>
      <w:r w:rsidRPr="0088656F">
        <w:rPr>
          <w:rFonts w:ascii="Times New Roman" w:eastAsia="Times New Roman" w:hAnsi="Times New Roman"/>
          <w:color w:val="006902"/>
          <w:lang w:eastAsia="ru-RU"/>
        </w:rPr>
        <w:t>Ведущий:</w:t>
      </w:r>
      <w:r w:rsidRPr="0088656F">
        <w:rPr>
          <w:rFonts w:ascii="Times New Roman" w:eastAsia="Times New Roman" w:hAnsi="Times New Roman"/>
          <w:color w:val="000000"/>
          <w:lang w:eastAsia="ru-RU"/>
        </w:rPr>
        <w:t xml:space="preserve"> Итак, все ребята справились со своей задачей. Теперь мы знаем, что первая команда называется: Пограничники, Спецназовцы и Десантники. </w:t>
      </w:r>
    </w:p>
    <w:p w:rsidR="00582EC4" w:rsidRPr="0088656F" w:rsidRDefault="00582EC4" w:rsidP="00582EC4">
      <w:pPr>
        <w:spacing w:before="100" w:beforeAutospacing="1" w:after="100" w:afterAutospacing="1" w:line="312" w:lineRule="atLeast"/>
        <w:rPr>
          <w:rFonts w:ascii="Times New Roman" w:eastAsia="Times New Roman" w:hAnsi="Times New Roman"/>
          <w:color w:val="000000"/>
          <w:lang w:eastAsia="ru-RU"/>
        </w:rPr>
      </w:pPr>
      <w:r w:rsidRPr="0088656F">
        <w:rPr>
          <w:rFonts w:ascii="Times New Roman" w:eastAsia="Times New Roman" w:hAnsi="Times New Roman"/>
          <w:b/>
          <w:bCs/>
          <w:color w:val="000055"/>
          <w:lang w:eastAsia="ru-RU"/>
        </w:rPr>
        <w:t>1 КОНКУРС “Наш солдат умом и силой богат”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 xml:space="preserve">Команды должны </w:t>
      </w:r>
      <w:proofErr w:type="spellStart"/>
      <w:r w:rsidRPr="0088656F">
        <w:rPr>
          <w:rFonts w:ascii="Times New Roman" w:eastAsia="Times New Roman" w:hAnsi="Times New Roman"/>
          <w:color w:val="000000"/>
          <w:lang w:eastAsia="ru-RU"/>
        </w:rPr>
        <w:t>по-очереди</w:t>
      </w:r>
      <w:proofErr w:type="spellEnd"/>
      <w:r w:rsidRPr="0088656F">
        <w:rPr>
          <w:rFonts w:ascii="Times New Roman" w:eastAsia="Times New Roman" w:hAnsi="Times New Roman"/>
          <w:color w:val="000000"/>
          <w:lang w:eastAsia="ru-RU"/>
        </w:rPr>
        <w:t xml:space="preserve"> продолжить пословицу: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1. Под лежачий камень... (и вода не течет).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2. Дружно за мир стоять... (войне не бывать).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3. Войну хорошо слышать, да... (тяжело видеть).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4. Без труда не вынешь... (и рыбку из пруда).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 xml:space="preserve">5. </w:t>
      </w:r>
      <w:proofErr w:type="gramStart"/>
      <w:r w:rsidRPr="0088656F">
        <w:rPr>
          <w:rFonts w:ascii="Times New Roman" w:eastAsia="Times New Roman" w:hAnsi="Times New Roman"/>
          <w:color w:val="000000"/>
          <w:lang w:eastAsia="ru-RU"/>
        </w:rPr>
        <w:t>Худой мир лучше... (доброй брани)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6.Не имей сто рублей, а... (имей сто друзей).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7.Встречают по одёжке, а... (провожают по уму).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8.Ученье свет, а... (</w:t>
      </w:r>
      <w:proofErr w:type="spellStart"/>
      <w:r w:rsidRPr="0088656F">
        <w:rPr>
          <w:rFonts w:ascii="Times New Roman" w:eastAsia="Times New Roman" w:hAnsi="Times New Roman"/>
          <w:color w:val="000000"/>
          <w:lang w:eastAsia="ru-RU"/>
        </w:rPr>
        <w:t>неученье</w:t>
      </w:r>
      <w:proofErr w:type="spellEnd"/>
      <w:r w:rsidRPr="0088656F">
        <w:rPr>
          <w:rFonts w:ascii="Times New Roman" w:eastAsia="Times New Roman" w:hAnsi="Times New Roman"/>
          <w:color w:val="000000"/>
          <w:lang w:eastAsia="ru-RU"/>
        </w:rPr>
        <w:t xml:space="preserve"> тьма).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9.Делу-время, а... (потехе-час).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10.Око видит далеко, а... (ум-дальше).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11.Сам пропадай, а... (друга-выручай).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12.Старый друг,... (лучше новых двух).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13.На Руси не все караси,... (есть и ерши).</w:t>
      </w:r>
      <w:proofErr w:type="gramEnd"/>
    </w:p>
    <w:p w:rsidR="00582EC4" w:rsidRPr="0088656F" w:rsidRDefault="00582EC4" w:rsidP="00582EC4">
      <w:pPr>
        <w:rPr>
          <w:rFonts w:ascii="Times New Roman" w:hAnsi="Times New Roman"/>
          <w:b/>
          <w:bCs/>
        </w:rPr>
      </w:pPr>
      <w:r w:rsidRPr="0088656F">
        <w:rPr>
          <w:rFonts w:ascii="Times New Roman" w:hAnsi="Times New Roman"/>
          <w:b/>
          <w:bCs/>
        </w:rPr>
        <w:t>Вступительная викторина:</w:t>
      </w:r>
    </w:p>
    <w:p w:rsidR="00582EC4" w:rsidRPr="0088656F" w:rsidRDefault="00582EC4" w:rsidP="00582EC4">
      <w:pPr>
        <w:rPr>
          <w:rFonts w:ascii="Times New Roman" w:hAnsi="Times New Roman"/>
          <w:i/>
          <w:iCs/>
        </w:rPr>
      </w:pPr>
      <w:r w:rsidRPr="0088656F">
        <w:rPr>
          <w:rFonts w:ascii="Times New Roman" w:hAnsi="Times New Roman"/>
          <w:b/>
          <w:bCs/>
        </w:rPr>
        <w:t>Вопрос 1.</w:t>
      </w:r>
      <w:r w:rsidRPr="0088656F">
        <w:rPr>
          <w:rFonts w:ascii="Times New Roman" w:hAnsi="Times New Roman"/>
        </w:rPr>
        <w:br/>
        <w:t>Закончите высказывание Кутузова: « С потерей Москвы…»</w:t>
      </w:r>
      <w:r w:rsidRPr="0088656F">
        <w:rPr>
          <w:rFonts w:ascii="Times New Roman" w:hAnsi="Times New Roman"/>
        </w:rPr>
        <w:br/>
      </w:r>
      <w:r w:rsidRPr="0088656F">
        <w:rPr>
          <w:rFonts w:ascii="Times New Roman" w:hAnsi="Times New Roman"/>
          <w:i/>
          <w:iCs/>
        </w:rPr>
        <w:t>(ответ – не потеряна Россия)</w:t>
      </w:r>
      <w:r w:rsidRPr="0088656F">
        <w:rPr>
          <w:rFonts w:ascii="Times New Roman" w:hAnsi="Times New Roman"/>
        </w:rPr>
        <w:br/>
      </w:r>
      <w:r w:rsidR="0088656F" w:rsidRPr="0088656F">
        <w:rPr>
          <w:rFonts w:ascii="Times New Roman" w:hAnsi="Times New Roman"/>
          <w:b/>
          <w:bCs/>
        </w:rPr>
        <w:t>Вопрос 2</w:t>
      </w:r>
      <w:r w:rsidRPr="0088656F">
        <w:rPr>
          <w:rFonts w:ascii="Times New Roman" w:hAnsi="Times New Roman"/>
          <w:b/>
          <w:bCs/>
        </w:rPr>
        <w:t>.</w:t>
      </w:r>
      <w:r w:rsidRPr="0088656F">
        <w:rPr>
          <w:rFonts w:ascii="Times New Roman" w:hAnsi="Times New Roman"/>
        </w:rPr>
        <w:br/>
        <w:t>Какой головной убор надевают на голову танкисты?</w:t>
      </w:r>
      <w:r w:rsidRPr="0088656F">
        <w:rPr>
          <w:rFonts w:ascii="Times New Roman" w:hAnsi="Times New Roman"/>
        </w:rPr>
        <w:br/>
      </w:r>
      <w:r w:rsidRPr="0088656F">
        <w:rPr>
          <w:rFonts w:ascii="Times New Roman" w:hAnsi="Times New Roman"/>
          <w:i/>
          <w:iCs/>
        </w:rPr>
        <w:t>(ответ – шлем)</w:t>
      </w:r>
      <w:r w:rsidRPr="0088656F">
        <w:rPr>
          <w:rFonts w:ascii="Times New Roman" w:hAnsi="Times New Roman"/>
        </w:rPr>
        <w:br/>
      </w:r>
      <w:r w:rsidR="0088656F" w:rsidRPr="0088656F">
        <w:rPr>
          <w:rFonts w:ascii="Times New Roman" w:hAnsi="Times New Roman"/>
          <w:b/>
          <w:bCs/>
        </w:rPr>
        <w:t xml:space="preserve">Вопрос </w:t>
      </w:r>
      <w:r w:rsidR="0088656F" w:rsidRPr="00511499">
        <w:rPr>
          <w:rFonts w:ascii="Times New Roman" w:hAnsi="Times New Roman"/>
          <w:b/>
          <w:bCs/>
        </w:rPr>
        <w:t>3</w:t>
      </w:r>
      <w:r w:rsidRPr="0088656F">
        <w:rPr>
          <w:rFonts w:ascii="Times New Roman" w:hAnsi="Times New Roman"/>
          <w:b/>
          <w:bCs/>
        </w:rPr>
        <w:t>.</w:t>
      </w:r>
      <w:r w:rsidRPr="0088656F">
        <w:rPr>
          <w:rFonts w:ascii="Times New Roman" w:hAnsi="Times New Roman"/>
        </w:rPr>
        <w:br/>
        <w:t>Как называют солдат, которые служат на границе?</w:t>
      </w:r>
      <w:r w:rsidRPr="0088656F">
        <w:rPr>
          <w:rFonts w:ascii="Times New Roman" w:hAnsi="Times New Roman"/>
        </w:rPr>
        <w:br/>
      </w:r>
      <w:r w:rsidRPr="0088656F">
        <w:rPr>
          <w:rFonts w:ascii="Times New Roman" w:hAnsi="Times New Roman"/>
          <w:i/>
          <w:iCs/>
        </w:rPr>
        <w:t>(ответ – пограничник)</w:t>
      </w:r>
      <w:r w:rsidRPr="0088656F">
        <w:rPr>
          <w:rFonts w:ascii="Times New Roman" w:hAnsi="Times New Roman"/>
        </w:rPr>
        <w:br/>
      </w:r>
      <w:r w:rsidR="0088656F" w:rsidRPr="0088656F">
        <w:rPr>
          <w:rFonts w:ascii="Times New Roman" w:hAnsi="Times New Roman"/>
          <w:b/>
          <w:bCs/>
        </w:rPr>
        <w:t xml:space="preserve">Вопрос </w:t>
      </w:r>
      <w:r w:rsidR="0088656F" w:rsidRPr="00511499">
        <w:rPr>
          <w:rFonts w:ascii="Times New Roman" w:hAnsi="Times New Roman"/>
          <w:b/>
          <w:bCs/>
        </w:rPr>
        <w:t>4</w:t>
      </w:r>
      <w:r w:rsidRPr="0088656F">
        <w:rPr>
          <w:rFonts w:ascii="Times New Roman" w:hAnsi="Times New Roman"/>
          <w:b/>
          <w:bCs/>
        </w:rPr>
        <w:t>.</w:t>
      </w:r>
      <w:r w:rsidRPr="0088656F">
        <w:rPr>
          <w:rFonts w:ascii="Times New Roman" w:hAnsi="Times New Roman"/>
        </w:rPr>
        <w:br/>
        <w:t>Говорят он – находка для шпиона</w:t>
      </w:r>
      <w:proofErr w:type="gramStart"/>
      <w:r w:rsidRPr="0088656F">
        <w:rPr>
          <w:rFonts w:ascii="Times New Roman" w:hAnsi="Times New Roman"/>
        </w:rPr>
        <w:t>.</w:t>
      </w:r>
      <w:proofErr w:type="gramEnd"/>
      <w:r w:rsidRPr="0088656F">
        <w:rPr>
          <w:rFonts w:ascii="Times New Roman" w:hAnsi="Times New Roman"/>
        </w:rPr>
        <w:br/>
      </w:r>
      <w:r w:rsidRPr="0088656F">
        <w:rPr>
          <w:rFonts w:ascii="Times New Roman" w:hAnsi="Times New Roman"/>
          <w:i/>
          <w:iCs/>
        </w:rPr>
        <w:t>(</w:t>
      </w:r>
      <w:proofErr w:type="gramStart"/>
      <w:r w:rsidRPr="0088656F">
        <w:rPr>
          <w:rFonts w:ascii="Times New Roman" w:hAnsi="Times New Roman"/>
          <w:i/>
          <w:iCs/>
        </w:rPr>
        <w:t>о</w:t>
      </w:r>
      <w:proofErr w:type="gramEnd"/>
      <w:r w:rsidRPr="0088656F">
        <w:rPr>
          <w:rFonts w:ascii="Times New Roman" w:hAnsi="Times New Roman"/>
          <w:i/>
          <w:iCs/>
        </w:rPr>
        <w:t>твет – болтун)</w:t>
      </w:r>
      <w:r w:rsidRPr="0088656F">
        <w:rPr>
          <w:rFonts w:ascii="Times New Roman" w:hAnsi="Times New Roman"/>
        </w:rPr>
        <w:br/>
      </w:r>
      <w:r w:rsidR="0088656F" w:rsidRPr="0088656F">
        <w:rPr>
          <w:rFonts w:ascii="Times New Roman" w:hAnsi="Times New Roman"/>
          <w:b/>
          <w:bCs/>
        </w:rPr>
        <w:t xml:space="preserve">Вопрос </w:t>
      </w:r>
      <w:r w:rsidR="0088656F" w:rsidRPr="00511499">
        <w:rPr>
          <w:rFonts w:ascii="Times New Roman" w:hAnsi="Times New Roman"/>
          <w:b/>
          <w:bCs/>
        </w:rPr>
        <w:t>5</w:t>
      </w:r>
      <w:r w:rsidRPr="0088656F">
        <w:rPr>
          <w:rFonts w:ascii="Times New Roman" w:hAnsi="Times New Roman"/>
          <w:b/>
          <w:bCs/>
        </w:rPr>
        <w:t>.</w:t>
      </w:r>
      <w:r w:rsidRPr="0088656F">
        <w:rPr>
          <w:rFonts w:ascii="Times New Roman" w:hAnsi="Times New Roman"/>
        </w:rPr>
        <w:br/>
        <w:t>Что обычно спрашивают, чтобы понять – свой ты или чужой?</w:t>
      </w:r>
      <w:r w:rsidRPr="0088656F">
        <w:rPr>
          <w:rFonts w:ascii="Times New Roman" w:hAnsi="Times New Roman"/>
        </w:rPr>
        <w:br/>
      </w:r>
      <w:r w:rsidRPr="0088656F">
        <w:rPr>
          <w:rFonts w:ascii="Times New Roman" w:hAnsi="Times New Roman"/>
          <w:i/>
          <w:iCs/>
        </w:rPr>
        <w:t>(ответ – пароль)</w:t>
      </w:r>
      <w:r w:rsidRPr="0088656F">
        <w:rPr>
          <w:rFonts w:ascii="Times New Roman" w:hAnsi="Times New Roman"/>
        </w:rPr>
        <w:br/>
      </w:r>
      <w:r w:rsidR="0088656F" w:rsidRPr="0088656F">
        <w:rPr>
          <w:rFonts w:ascii="Times New Roman" w:hAnsi="Times New Roman"/>
          <w:b/>
          <w:bCs/>
        </w:rPr>
        <w:t xml:space="preserve">Вопрос </w:t>
      </w:r>
      <w:r w:rsidR="0088656F" w:rsidRPr="00511499">
        <w:rPr>
          <w:rFonts w:ascii="Times New Roman" w:hAnsi="Times New Roman"/>
          <w:b/>
          <w:bCs/>
        </w:rPr>
        <w:t>6</w:t>
      </w:r>
      <w:r w:rsidRPr="0088656F">
        <w:rPr>
          <w:rFonts w:ascii="Times New Roman" w:hAnsi="Times New Roman"/>
          <w:b/>
          <w:bCs/>
        </w:rPr>
        <w:t>.</w:t>
      </w:r>
      <w:r w:rsidRPr="0088656F">
        <w:rPr>
          <w:rFonts w:ascii="Times New Roman" w:hAnsi="Times New Roman"/>
        </w:rPr>
        <w:br/>
        <w:t>Что принимают новобранцы в армии?</w:t>
      </w:r>
      <w:r w:rsidRPr="0088656F">
        <w:rPr>
          <w:rFonts w:ascii="Times New Roman" w:hAnsi="Times New Roman"/>
        </w:rPr>
        <w:br/>
      </w:r>
      <w:r w:rsidRPr="0088656F">
        <w:rPr>
          <w:rFonts w:ascii="Times New Roman" w:hAnsi="Times New Roman"/>
          <w:i/>
          <w:iCs/>
        </w:rPr>
        <w:lastRenderedPageBreak/>
        <w:t>(ответ – присягу)</w:t>
      </w:r>
      <w:r w:rsidRPr="0088656F">
        <w:rPr>
          <w:rFonts w:ascii="Times New Roman" w:hAnsi="Times New Roman"/>
        </w:rPr>
        <w:br/>
      </w:r>
      <w:r w:rsidR="0088656F" w:rsidRPr="0088656F">
        <w:rPr>
          <w:rFonts w:ascii="Times New Roman" w:hAnsi="Times New Roman"/>
          <w:b/>
          <w:bCs/>
        </w:rPr>
        <w:t xml:space="preserve">Вопрос </w:t>
      </w:r>
      <w:r w:rsidR="0088656F" w:rsidRPr="00511499">
        <w:rPr>
          <w:rFonts w:ascii="Times New Roman" w:hAnsi="Times New Roman"/>
          <w:b/>
          <w:bCs/>
        </w:rPr>
        <w:t>7</w:t>
      </w:r>
      <w:r w:rsidRPr="0088656F">
        <w:rPr>
          <w:rFonts w:ascii="Times New Roman" w:hAnsi="Times New Roman"/>
          <w:b/>
          <w:bCs/>
        </w:rPr>
        <w:t>.</w:t>
      </w:r>
      <w:r w:rsidRPr="0088656F">
        <w:rPr>
          <w:rFonts w:ascii="Times New Roman" w:hAnsi="Times New Roman"/>
        </w:rPr>
        <w:br/>
        <w:t>Как обычно изображают Кутузова на картинах?</w:t>
      </w:r>
      <w:r w:rsidRPr="0088656F">
        <w:rPr>
          <w:rFonts w:ascii="Times New Roman" w:hAnsi="Times New Roman"/>
        </w:rPr>
        <w:br/>
      </w:r>
      <w:r w:rsidRPr="0088656F">
        <w:rPr>
          <w:rFonts w:ascii="Times New Roman" w:hAnsi="Times New Roman"/>
          <w:i/>
          <w:iCs/>
        </w:rPr>
        <w:t>(ответ – с одним глазом)</w:t>
      </w:r>
      <w:r w:rsidRPr="0088656F">
        <w:rPr>
          <w:rFonts w:ascii="Times New Roman" w:hAnsi="Times New Roman"/>
        </w:rPr>
        <w:br/>
      </w:r>
      <w:r w:rsidR="0088656F" w:rsidRPr="0088656F">
        <w:rPr>
          <w:rFonts w:ascii="Times New Roman" w:hAnsi="Times New Roman"/>
          <w:b/>
          <w:bCs/>
        </w:rPr>
        <w:t xml:space="preserve">Вопрос </w:t>
      </w:r>
      <w:r w:rsidR="0088656F" w:rsidRPr="00511499">
        <w:rPr>
          <w:rFonts w:ascii="Times New Roman" w:hAnsi="Times New Roman"/>
          <w:b/>
          <w:bCs/>
        </w:rPr>
        <w:t>8</w:t>
      </w:r>
      <w:r w:rsidRPr="0088656F">
        <w:rPr>
          <w:rFonts w:ascii="Times New Roman" w:hAnsi="Times New Roman"/>
          <w:b/>
          <w:bCs/>
        </w:rPr>
        <w:t>.</w:t>
      </w:r>
      <w:r w:rsidRPr="0088656F">
        <w:rPr>
          <w:rFonts w:ascii="Times New Roman" w:hAnsi="Times New Roman"/>
        </w:rPr>
        <w:br/>
        <w:t>Кто управляет вертолетом?</w:t>
      </w:r>
      <w:r w:rsidRPr="0088656F">
        <w:rPr>
          <w:rFonts w:ascii="Times New Roman" w:hAnsi="Times New Roman"/>
        </w:rPr>
        <w:br/>
      </w:r>
      <w:r w:rsidRPr="0088656F">
        <w:rPr>
          <w:rFonts w:ascii="Times New Roman" w:hAnsi="Times New Roman"/>
          <w:i/>
          <w:iCs/>
        </w:rPr>
        <w:t>(ответ – пилот)</w:t>
      </w:r>
      <w:r w:rsidRPr="0088656F">
        <w:rPr>
          <w:rFonts w:ascii="Times New Roman" w:hAnsi="Times New Roman"/>
        </w:rPr>
        <w:br/>
      </w:r>
      <w:r w:rsidRPr="0088656F">
        <w:rPr>
          <w:rFonts w:ascii="Times New Roman" w:hAnsi="Times New Roman"/>
          <w:b/>
          <w:bCs/>
        </w:rPr>
        <w:t>Вопрос 9.</w:t>
      </w:r>
      <w:r w:rsidRPr="0088656F">
        <w:rPr>
          <w:rFonts w:ascii="Times New Roman" w:hAnsi="Times New Roman"/>
        </w:rPr>
        <w:br/>
        <w:t>Комната на корабле?</w:t>
      </w:r>
      <w:r w:rsidRPr="0088656F">
        <w:rPr>
          <w:rFonts w:ascii="Times New Roman" w:hAnsi="Times New Roman"/>
        </w:rPr>
        <w:br/>
      </w:r>
      <w:r w:rsidRPr="0088656F">
        <w:rPr>
          <w:rFonts w:ascii="Times New Roman" w:hAnsi="Times New Roman"/>
          <w:i/>
          <w:iCs/>
        </w:rPr>
        <w:t>(ответ – каюта)</w:t>
      </w:r>
      <w:r w:rsidR="00C00BDA">
        <w:rPr>
          <w:rFonts w:ascii="Times New Roman" w:hAnsi="Times New Roman"/>
          <w:i/>
          <w:iCs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0BDA" w:rsidRPr="003073AC" w:rsidRDefault="00582EC4" w:rsidP="00582EC4">
      <w:pPr>
        <w:spacing w:before="100" w:beforeAutospacing="1" w:after="100" w:afterAutospacing="1" w:line="312" w:lineRule="atLeast"/>
        <w:rPr>
          <w:rFonts w:ascii="Times New Roman" w:eastAsia="Times New Roman" w:hAnsi="Times New Roman"/>
          <w:color w:val="000000"/>
          <w:lang w:eastAsia="ru-RU"/>
        </w:rPr>
      </w:pPr>
      <w:r w:rsidRPr="0088656F">
        <w:rPr>
          <w:rFonts w:ascii="Times New Roman" w:eastAsia="Times New Roman" w:hAnsi="Times New Roman"/>
          <w:b/>
          <w:bCs/>
          <w:color w:val="000055"/>
          <w:lang w:eastAsia="ru-RU"/>
        </w:rPr>
        <w:t xml:space="preserve">2 КОНКУРС “Каша из топора” 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Капитан каждой команды выбирает задание, записанное на карточках: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1. Каждому участнику команды необходимо назвать по одному ингредиенту манной каши.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2. Каждому участнику команды необходимо назвать по одному продукту, необходимому для приготовления супа.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3. Каждому участнику команды необходимо назвать по одному виду блюда, приготовленного из мяса</w:t>
      </w:r>
    </w:p>
    <w:p w:rsidR="00582EC4" w:rsidRPr="0088656F" w:rsidRDefault="00582EC4" w:rsidP="00582EC4">
      <w:pPr>
        <w:spacing w:before="100" w:beforeAutospacing="1" w:after="100" w:afterAutospacing="1" w:line="312" w:lineRule="atLeast"/>
        <w:rPr>
          <w:rFonts w:ascii="Times New Roman" w:eastAsia="Times New Roman" w:hAnsi="Times New Roman"/>
          <w:color w:val="000000"/>
          <w:lang w:eastAsia="ru-RU"/>
        </w:rPr>
      </w:pPr>
      <w:r w:rsidRPr="0088656F">
        <w:rPr>
          <w:rFonts w:ascii="Times New Roman" w:eastAsia="Times New Roman" w:hAnsi="Times New Roman"/>
          <w:color w:val="000000"/>
          <w:lang w:eastAsia="ru-RU"/>
        </w:rPr>
        <w:lastRenderedPageBreak/>
        <w:t>.</w:t>
      </w:r>
      <w:r w:rsidR="00C00BDA"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>
            <wp:extent cx="5355771" cy="401668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072" cy="4018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2EC4" w:rsidRDefault="00582EC4" w:rsidP="00582EC4">
      <w:pPr>
        <w:spacing w:before="100" w:beforeAutospacing="1" w:after="100" w:afterAutospacing="1" w:line="312" w:lineRule="atLeast"/>
        <w:rPr>
          <w:rFonts w:ascii="Times New Roman" w:eastAsia="Times New Roman" w:hAnsi="Times New Roman"/>
          <w:color w:val="000000"/>
          <w:lang w:val="en-US" w:eastAsia="ru-RU"/>
        </w:rPr>
      </w:pPr>
      <w:r w:rsidRPr="0088656F">
        <w:rPr>
          <w:rFonts w:ascii="Times New Roman" w:eastAsia="Times New Roman" w:hAnsi="Times New Roman"/>
          <w:color w:val="000000"/>
          <w:lang w:eastAsia="ru-RU"/>
        </w:rPr>
        <w:br/>
      </w:r>
      <w:r w:rsidRPr="0088656F">
        <w:rPr>
          <w:rFonts w:ascii="Times New Roman" w:eastAsia="Times New Roman" w:hAnsi="Times New Roman"/>
          <w:b/>
          <w:bCs/>
          <w:color w:val="000055"/>
          <w:lang w:eastAsia="ru-RU"/>
        </w:rPr>
        <w:t>3 КОНКУРС “Военная авиация”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По сигналу ведущего каждый участник команды должен записать на листе бумаги название своей команды и вопрос, сделать из этого листа самолет и запустить его зрителям. Зритель, который поймал самолетик — сразу поднимает его вверх. Когда все самолетики будут пойманы, каждый из зрителей, которые поймали самолетики, должны развернуть его и ответить на вопрос, записанный внутри. За правильный ответ команда, которой принадлежал этот самолетик, получит бал. Оценивается скорость, дальность полёта и ответ зрителя.</w:t>
      </w:r>
    </w:p>
    <w:p w:rsidR="00C00BDA" w:rsidRDefault="00C00BDA" w:rsidP="00582EC4">
      <w:pPr>
        <w:spacing w:before="100" w:beforeAutospacing="1" w:after="100" w:afterAutospacing="1" w:line="312" w:lineRule="atLeast"/>
        <w:rPr>
          <w:rFonts w:ascii="Times New Roman" w:eastAsia="Times New Roman" w:hAnsi="Times New Roman"/>
          <w:color w:val="000000"/>
          <w:lang w:val="en-US" w:eastAsia="ru-RU"/>
        </w:rPr>
      </w:pPr>
      <w:r>
        <w:rPr>
          <w:rFonts w:ascii="Times New Roman" w:eastAsia="Times New Roman" w:hAnsi="Times New Roman"/>
          <w:noProof/>
          <w:color w:val="000000"/>
          <w:lang w:eastAsia="ru-RU"/>
        </w:rPr>
        <w:lastRenderedPageBreak/>
        <w:drawing>
          <wp:inline distT="0" distB="0" distL="0" distR="0" wp14:anchorId="4D04BC65" wp14:editId="49BC587D">
            <wp:extent cx="5235883" cy="2945080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930" cy="2949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 wp14:anchorId="599B9F88" wp14:editId="4244025E">
            <wp:extent cx="5142015" cy="2892280"/>
            <wp:effectExtent l="0" t="0" r="190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800" cy="2896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 wp14:anchorId="461BA172" wp14:editId="2D0D6F54">
            <wp:extent cx="4227763" cy="3170711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579" cy="3172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0BDA" w:rsidRPr="00C00BDA" w:rsidRDefault="00C00BDA" w:rsidP="00582EC4">
      <w:pPr>
        <w:spacing w:before="100" w:beforeAutospacing="1" w:after="100" w:afterAutospacing="1" w:line="312" w:lineRule="atLeast"/>
        <w:rPr>
          <w:rFonts w:ascii="Times New Roman" w:eastAsia="Times New Roman" w:hAnsi="Times New Roman"/>
          <w:color w:val="000000"/>
          <w:lang w:val="en-US" w:eastAsia="ru-RU"/>
        </w:rPr>
      </w:pPr>
      <w:r>
        <w:rPr>
          <w:rFonts w:ascii="Times New Roman" w:eastAsia="Times New Roman" w:hAnsi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5193660" cy="292133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514" cy="2925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2EC4" w:rsidRPr="0088656F" w:rsidRDefault="00582EC4" w:rsidP="00582EC4">
      <w:pPr>
        <w:spacing w:before="100" w:beforeAutospacing="1" w:after="100" w:afterAutospacing="1" w:line="312" w:lineRule="atLeast"/>
        <w:rPr>
          <w:rFonts w:ascii="Times New Roman" w:eastAsia="Times New Roman" w:hAnsi="Times New Roman"/>
          <w:b/>
          <w:bCs/>
          <w:color w:val="000055"/>
          <w:lang w:eastAsia="ru-RU"/>
        </w:rPr>
      </w:pPr>
      <w:r w:rsidRPr="0088656F">
        <w:rPr>
          <w:rFonts w:ascii="Times New Roman" w:eastAsia="Times New Roman" w:hAnsi="Times New Roman"/>
          <w:b/>
          <w:bCs/>
          <w:color w:val="000055"/>
          <w:lang w:eastAsia="ru-RU"/>
        </w:rPr>
        <w:t>4 КОНКУРС “Минное поле”</w:t>
      </w:r>
    </w:p>
    <w:p w:rsidR="00582EC4" w:rsidRPr="003073AC" w:rsidRDefault="00582EC4" w:rsidP="00582EC4">
      <w:pPr>
        <w:spacing w:before="100" w:beforeAutospacing="1" w:after="100" w:afterAutospacing="1" w:line="312" w:lineRule="atLeast"/>
        <w:rPr>
          <w:rFonts w:ascii="Times New Roman" w:eastAsia="Times New Roman" w:hAnsi="Times New Roman"/>
          <w:color w:val="000000"/>
          <w:lang w:eastAsia="ru-RU"/>
        </w:rPr>
      </w:pPr>
      <w:r w:rsidRPr="0088656F">
        <w:rPr>
          <w:rFonts w:ascii="Times New Roman" w:eastAsia="Times New Roman" w:hAnsi="Times New Roman"/>
          <w:color w:val="FE6C23"/>
          <w:lang w:eastAsia="ru-RU"/>
        </w:rPr>
        <w:t>Ведущая:</w:t>
      </w:r>
      <w:r w:rsidRPr="0088656F">
        <w:rPr>
          <w:rFonts w:ascii="Times New Roman" w:eastAsia="Times New Roman" w:hAnsi="Times New Roman"/>
          <w:color w:val="000000"/>
          <w:lang w:eastAsia="ru-RU"/>
        </w:rPr>
        <w:t xml:space="preserve"> Каждый солдат должен обладать невиданной силой, чтобы сражаться с врагами. В этом конкурсе участникам, которых вы выбрали от каждой команды необходимо, как можно лопнуть ногами воздушных шариков. Участник, который лопнет большее количество </w:t>
      </w:r>
      <w:proofErr w:type="gramStart"/>
      <w:r w:rsidRPr="0088656F">
        <w:rPr>
          <w:rFonts w:ascii="Times New Roman" w:eastAsia="Times New Roman" w:hAnsi="Times New Roman"/>
          <w:color w:val="000000"/>
          <w:lang w:eastAsia="ru-RU"/>
        </w:rPr>
        <w:t>шариков</w:t>
      </w:r>
      <w:proofErr w:type="gramEnd"/>
      <w:r w:rsidRPr="0088656F">
        <w:rPr>
          <w:rFonts w:ascii="Times New Roman" w:eastAsia="Times New Roman" w:hAnsi="Times New Roman"/>
          <w:color w:val="000000"/>
          <w:lang w:eastAsia="ru-RU"/>
        </w:rPr>
        <w:t xml:space="preserve"> приносит своей команде пять баллов.</w:t>
      </w:r>
    </w:p>
    <w:p w:rsidR="00C00BDA" w:rsidRDefault="00C00BDA" w:rsidP="00582EC4">
      <w:pPr>
        <w:spacing w:before="100" w:beforeAutospacing="1" w:after="100" w:afterAutospacing="1" w:line="312" w:lineRule="atLeast"/>
        <w:rPr>
          <w:rFonts w:ascii="Times New Roman" w:eastAsia="Times New Roman" w:hAnsi="Times New Roman"/>
          <w:color w:val="000000"/>
          <w:lang w:val="en-US" w:eastAsia="ru-RU"/>
        </w:rPr>
      </w:pPr>
      <w:r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>
            <wp:extent cx="5094514" cy="382075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703" cy="3822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1F3F" w:rsidRPr="00C00BDA" w:rsidRDefault="00CE1F3F" w:rsidP="00582EC4">
      <w:pPr>
        <w:spacing w:before="100" w:beforeAutospacing="1" w:after="100" w:afterAutospacing="1" w:line="312" w:lineRule="atLeast"/>
        <w:rPr>
          <w:rFonts w:ascii="Times New Roman" w:eastAsia="Times New Roman" w:hAnsi="Times New Roman"/>
          <w:color w:val="000000"/>
          <w:lang w:val="en-US" w:eastAsia="ru-RU"/>
        </w:rPr>
      </w:pPr>
      <w:r>
        <w:rPr>
          <w:rFonts w:ascii="Times New Roman" w:eastAsia="Times New Roman" w:hAnsi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5309029" cy="3503221"/>
            <wp:effectExtent l="0" t="0" r="635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u6u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381" cy="3504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2EC4" w:rsidRPr="0088656F" w:rsidRDefault="00582EC4" w:rsidP="00582EC4">
      <w:pPr>
        <w:spacing w:before="100" w:beforeAutospacing="1" w:after="100" w:afterAutospacing="1" w:line="312" w:lineRule="atLeast"/>
        <w:rPr>
          <w:rFonts w:ascii="Times New Roman" w:eastAsia="Times New Roman" w:hAnsi="Times New Roman"/>
          <w:b/>
          <w:bCs/>
          <w:color w:val="000055"/>
          <w:lang w:eastAsia="ru-RU"/>
        </w:rPr>
      </w:pPr>
      <w:r w:rsidRPr="0088656F">
        <w:rPr>
          <w:rFonts w:ascii="Times New Roman" w:eastAsia="Times New Roman" w:hAnsi="Times New Roman"/>
          <w:b/>
          <w:bCs/>
          <w:color w:val="000055"/>
          <w:lang w:eastAsia="ru-RU"/>
        </w:rPr>
        <w:t>4 КОНКУРС “Плох тот солдат, кто не видит себя генералом</w:t>
      </w:r>
      <w:proofErr w:type="gramStart"/>
      <w:r w:rsidRPr="0088656F">
        <w:rPr>
          <w:rFonts w:ascii="Times New Roman" w:eastAsia="Times New Roman" w:hAnsi="Times New Roman"/>
          <w:b/>
          <w:bCs/>
          <w:color w:val="000055"/>
          <w:lang w:eastAsia="ru-RU"/>
        </w:rPr>
        <w:t>.”</w:t>
      </w:r>
      <w:proofErr w:type="gramEnd"/>
    </w:p>
    <w:p w:rsidR="00582EC4" w:rsidRPr="003073AC" w:rsidRDefault="00582EC4" w:rsidP="00582EC4">
      <w:pPr>
        <w:spacing w:before="100" w:beforeAutospacing="1" w:after="100" w:afterAutospacing="1" w:line="312" w:lineRule="atLeast"/>
        <w:rPr>
          <w:rFonts w:ascii="Times New Roman" w:eastAsia="Times New Roman" w:hAnsi="Times New Roman"/>
          <w:color w:val="000000"/>
          <w:lang w:eastAsia="ru-RU"/>
        </w:rPr>
      </w:pPr>
      <w:r w:rsidRPr="0088656F">
        <w:rPr>
          <w:rFonts w:ascii="Times New Roman" w:eastAsia="Times New Roman" w:hAnsi="Times New Roman"/>
          <w:color w:val="FE6C23"/>
          <w:lang w:eastAsia="ru-RU"/>
        </w:rPr>
        <w:t>Ведущая:</w:t>
      </w:r>
      <w:r w:rsidRPr="0088656F">
        <w:rPr>
          <w:rFonts w:ascii="Times New Roman" w:eastAsia="Times New Roman" w:hAnsi="Times New Roman"/>
          <w:color w:val="000000"/>
          <w:lang w:eastAsia="ru-RU"/>
        </w:rPr>
        <w:t xml:space="preserve"> По пагонам определить воинское звание.</w:t>
      </w:r>
    </w:p>
    <w:p w:rsidR="00CE1F3F" w:rsidRDefault="00CE1F3F" w:rsidP="00582EC4">
      <w:pPr>
        <w:spacing w:before="100" w:beforeAutospacing="1" w:after="100" w:afterAutospacing="1" w:line="312" w:lineRule="atLeast"/>
        <w:rPr>
          <w:rFonts w:ascii="Times New Roman" w:eastAsia="Times New Roman" w:hAnsi="Times New Roman"/>
          <w:color w:val="000000"/>
          <w:lang w:val="en-US" w:eastAsia="ru-RU"/>
        </w:rPr>
      </w:pPr>
      <w:r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>
            <wp:extent cx="5379522" cy="4034498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833" cy="40362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1F3F" w:rsidRDefault="00CE1F3F" w:rsidP="00582EC4">
      <w:pPr>
        <w:spacing w:before="100" w:beforeAutospacing="1" w:after="100" w:afterAutospacing="1" w:line="312" w:lineRule="atLeast"/>
        <w:rPr>
          <w:rFonts w:ascii="Times New Roman" w:eastAsia="Times New Roman" w:hAnsi="Times New Roman"/>
          <w:color w:val="000000"/>
          <w:lang w:val="en-US" w:eastAsia="ru-RU"/>
        </w:rPr>
      </w:pPr>
      <w:r>
        <w:rPr>
          <w:rFonts w:ascii="Times New Roman" w:eastAsia="Times New Roman" w:hAnsi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5937662" cy="4453088"/>
            <wp:effectExtent l="0" t="0" r="635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4455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1F3F" w:rsidRDefault="00CE1F3F" w:rsidP="00582EC4">
      <w:pPr>
        <w:spacing w:before="100" w:beforeAutospacing="1" w:after="100" w:afterAutospacing="1" w:line="312" w:lineRule="atLeast"/>
        <w:rPr>
          <w:rFonts w:ascii="Times New Roman" w:eastAsia="Times New Roman" w:hAnsi="Times New Roman"/>
          <w:color w:val="000000"/>
          <w:lang w:val="en-US" w:eastAsia="ru-RU"/>
        </w:rPr>
      </w:pPr>
      <w:r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>
            <wp:extent cx="5830784" cy="4372932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300" cy="4383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1F3F" w:rsidRPr="003073AC" w:rsidRDefault="00582EC4" w:rsidP="00582EC4">
      <w:pPr>
        <w:spacing w:before="100" w:beforeAutospacing="1" w:after="100" w:afterAutospacing="1" w:line="312" w:lineRule="atLeast"/>
        <w:rPr>
          <w:rFonts w:ascii="Times New Roman" w:eastAsia="Times New Roman" w:hAnsi="Times New Roman"/>
          <w:color w:val="000000"/>
          <w:lang w:eastAsia="ru-RU"/>
        </w:rPr>
      </w:pPr>
      <w:r w:rsidRPr="0088656F">
        <w:rPr>
          <w:rFonts w:ascii="Times New Roman" w:eastAsia="Times New Roman" w:hAnsi="Times New Roman"/>
          <w:b/>
          <w:bCs/>
          <w:color w:val="000055"/>
          <w:lang w:eastAsia="ru-RU"/>
        </w:rPr>
        <w:lastRenderedPageBreak/>
        <w:t>5 КОНКУРС “Великие полководцы</w:t>
      </w:r>
      <w:proofErr w:type="gramStart"/>
      <w:r w:rsidRPr="0088656F">
        <w:rPr>
          <w:rFonts w:ascii="Times New Roman" w:eastAsia="Times New Roman" w:hAnsi="Times New Roman"/>
          <w:b/>
          <w:bCs/>
          <w:color w:val="000055"/>
          <w:lang w:eastAsia="ru-RU"/>
        </w:rPr>
        <w:t>.”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</w:r>
      <w:proofErr w:type="gramEnd"/>
      <w:r w:rsidRPr="0088656F">
        <w:rPr>
          <w:rFonts w:ascii="Times New Roman" w:eastAsia="Times New Roman" w:hAnsi="Times New Roman"/>
          <w:color w:val="FE6C23"/>
          <w:lang w:eastAsia="ru-RU"/>
        </w:rPr>
        <w:t>Ведущая:</w:t>
      </w:r>
      <w:r w:rsidRPr="0088656F">
        <w:rPr>
          <w:rFonts w:ascii="Times New Roman" w:eastAsia="Times New Roman" w:hAnsi="Times New Roman"/>
          <w:color w:val="000000"/>
          <w:lang w:eastAsia="ru-RU"/>
        </w:rPr>
        <w:t xml:space="preserve"> Сопоставить Фамилии и Имена великих полководцев.</w:t>
      </w:r>
    </w:p>
    <w:p w:rsidR="00CE1F3F" w:rsidRDefault="00CE1F3F" w:rsidP="00582EC4">
      <w:pPr>
        <w:spacing w:before="100" w:beforeAutospacing="1" w:after="100" w:afterAutospacing="1" w:line="312" w:lineRule="atLeast"/>
        <w:rPr>
          <w:rFonts w:ascii="Times New Roman" w:eastAsia="Times New Roman" w:hAnsi="Times New Roman"/>
          <w:b/>
          <w:bCs/>
          <w:color w:val="000055"/>
          <w:lang w:val="en-US" w:eastAsia="ru-RU"/>
        </w:rPr>
      </w:pPr>
      <w:r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>
            <wp:extent cx="3784406" cy="2838203"/>
            <wp:effectExtent l="0" t="0" r="698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3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005" cy="2842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>
            <wp:extent cx="3776353" cy="2832163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3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976" cy="2833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>
            <wp:extent cx="3705101" cy="2778727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3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614" cy="2795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1F3F" w:rsidRDefault="00582EC4" w:rsidP="00582EC4">
      <w:pPr>
        <w:spacing w:before="100" w:beforeAutospacing="1" w:after="100" w:afterAutospacing="1" w:line="312" w:lineRule="atLeast"/>
        <w:rPr>
          <w:rFonts w:ascii="Times New Roman" w:eastAsia="Times New Roman" w:hAnsi="Times New Roman"/>
          <w:b/>
          <w:bCs/>
          <w:color w:val="000055"/>
          <w:lang w:val="en-US" w:eastAsia="ru-RU"/>
        </w:rPr>
      </w:pPr>
      <w:r w:rsidRPr="0088656F">
        <w:rPr>
          <w:rFonts w:ascii="Times New Roman" w:eastAsia="Times New Roman" w:hAnsi="Times New Roman"/>
          <w:color w:val="000000"/>
          <w:lang w:eastAsia="ru-RU"/>
        </w:rPr>
        <w:lastRenderedPageBreak/>
        <w:br/>
      </w:r>
      <w:r w:rsidRPr="0088656F">
        <w:rPr>
          <w:rFonts w:ascii="Times New Roman" w:eastAsia="Times New Roman" w:hAnsi="Times New Roman"/>
          <w:b/>
          <w:bCs/>
          <w:color w:val="000055"/>
          <w:lang w:eastAsia="ru-RU"/>
        </w:rPr>
        <w:t>6 КОНКУРС «Галантные кавалеры»</w:t>
      </w:r>
    </w:p>
    <w:p w:rsidR="003073AC" w:rsidRPr="0088656F" w:rsidRDefault="00CE1F3F" w:rsidP="00582EC4">
      <w:pPr>
        <w:spacing w:before="100" w:beforeAutospacing="1" w:after="100" w:afterAutospacing="1" w:line="312" w:lineRule="atLeas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>
            <wp:extent cx="5940425" cy="2853690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grt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3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82EC4" w:rsidRPr="0088656F">
        <w:rPr>
          <w:rFonts w:ascii="Times New Roman" w:eastAsia="Times New Roman" w:hAnsi="Times New Roman"/>
          <w:color w:val="000000"/>
          <w:lang w:eastAsia="ru-RU"/>
        </w:rPr>
        <w:br/>
        <w:t>Всем известно, что солдат никогда не обидит женщину. Женщины на Руси имели уважение, и солдаты преклонялись перед ними. Наш следующий конкурс позволит оценить галантность кавалеров, а также умение обходиться с дамами. В конкурсе участвует по одному человеку от каждой команды. Они должны выбрать из зала понравившуюся девочку и красиво пригласить ее на танец.</w:t>
      </w:r>
      <w:r w:rsidR="00582EC4" w:rsidRPr="0088656F">
        <w:rPr>
          <w:rFonts w:ascii="Times New Roman" w:eastAsia="Times New Roman" w:hAnsi="Times New Roman"/>
          <w:color w:val="000000"/>
          <w:lang w:eastAsia="ru-RU"/>
        </w:rPr>
        <w:br/>
      </w:r>
      <w:r w:rsidR="00582EC4" w:rsidRPr="0088656F">
        <w:rPr>
          <w:rFonts w:ascii="Times New Roman" w:eastAsia="Times New Roman" w:hAnsi="Times New Roman"/>
          <w:color w:val="FE6C23"/>
          <w:lang w:eastAsia="ru-RU"/>
        </w:rPr>
        <w:t>Ведущая:</w:t>
      </w:r>
      <w:r w:rsidR="00582EC4" w:rsidRPr="0088656F">
        <w:rPr>
          <w:rFonts w:ascii="Times New Roman" w:eastAsia="Times New Roman" w:hAnsi="Times New Roman"/>
          <w:color w:val="000000"/>
          <w:lang w:eastAsia="ru-RU"/>
        </w:rPr>
        <w:t xml:space="preserve"> Ну, что же ребята, вот и подошла к концу праздничная программа.</w:t>
      </w:r>
      <w:r w:rsidR="00582EC4" w:rsidRPr="0088656F">
        <w:rPr>
          <w:rFonts w:ascii="Times New Roman" w:eastAsia="Times New Roman" w:hAnsi="Times New Roman"/>
          <w:color w:val="000000"/>
          <w:lang w:eastAsia="ru-RU"/>
        </w:rPr>
        <w:br/>
      </w:r>
      <w:r w:rsidR="00582EC4" w:rsidRPr="0088656F">
        <w:rPr>
          <w:rFonts w:ascii="Times New Roman" w:eastAsia="Times New Roman" w:hAnsi="Times New Roman"/>
          <w:color w:val="000000"/>
          <w:lang w:eastAsia="ru-RU"/>
        </w:rPr>
        <w:br/>
      </w:r>
      <w:r w:rsidR="00582EC4" w:rsidRPr="0088656F">
        <w:rPr>
          <w:rFonts w:ascii="Times New Roman" w:eastAsia="Times New Roman" w:hAnsi="Times New Roman"/>
          <w:color w:val="006902"/>
          <w:lang w:eastAsia="ru-RU"/>
        </w:rPr>
        <w:t>Ведущий:</w:t>
      </w:r>
      <w:r w:rsidR="00582EC4" w:rsidRPr="0088656F">
        <w:rPr>
          <w:rFonts w:ascii="Times New Roman" w:eastAsia="Times New Roman" w:hAnsi="Times New Roman"/>
          <w:color w:val="000000"/>
          <w:lang w:eastAsia="ru-RU"/>
        </w:rPr>
        <w:t xml:space="preserve"> Мы поздравляем победителей, которые засл</w:t>
      </w:r>
      <w:r w:rsidR="0088656F">
        <w:rPr>
          <w:rFonts w:ascii="Times New Roman" w:eastAsia="Times New Roman" w:hAnsi="Times New Roman"/>
          <w:color w:val="000000"/>
          <w:lang w:eastAsia="ru-RU"/>
        </w:rPr>
        <w:t>ужили звание настоящих солдат</w:t>
      </w:r>
      <w:r w:rsidR="00582EC4" w:rsidRPr="0088656F">
        <w:rPr>
          <w:rFonts w:ascii="Times New Roman" w:eastAsia="Times New Roman" w:hAnsi="Times New Roman"/>
          <w:color w:val="000000"/>
          <w:lang w:eastAsia="ru-RU"/>
        </w:rPr>
        <w:br/>
      </w:r>
    </w:p>
    <w:tbl>
      <w:tblPr>
        <w:tblStyle w:val="a5"/>
        <w:tblW w:w="9685" w:type="dxa"/>
        <w:tblLook w:val="04A0" w:firstRow="1" w:lastRow="0" w:firstColumn="1" w:lastColumn="0" w:noHBand="0" w:noVBand="1"/>
      </w:tblPr>
      <w:tblGrid>
        <w:gridCol w:w="3223"/>
        <w:gridCol w:w="10"/>
        <w:gridCol w:w="3218"/>
        <w:gridCol w:w="3234"/>
      </w:tblGrid>
      <w:tr w:rsidR="003073AC" w:rsidRPr="003073AC" w:rsidTr="003073AC">
        <w:trPr>
          <w:trHeight w:val="1123"/>
        </w:trPr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3AC" w:rsidRDefault="003073AC" w:rsidP="003073AC">
            <w:pPr>
              <w:spacing w:before="100" w:beforeAutospacing="1" w:after="100" w:afterAutospacing="1" w:line="312" w:lineRule="atLeast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3073A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         </w:t>
            </w:r>
            <w:r w:rsidRPr="003073AC">
              <w:rPr>
                <w:rFonts w:ascii="Times New Roman" w:eastAsia="Times New Roman" w:hAnsi="Times New Roman"/>
                <w:color w:val="000000"/>
                <w:lang w:val="en-US" w:eastAsia="ru-RU"/>
              </w:rPr>
              <w:t xml:space="preserve">7 </w:t>
            </w:r>
            <w:r w:rsidRPr="003073AC">
              <w:rPr>
                <w:rFonts w:ascii="Times New Roman" w:eastAsia="Times New Roman" w:hAnsi="Times New Roman"/>
                <w:color w:val="000000"/>
                <w:lang w:eastAsia="ru-RU"/>
              </w:rPr>
              <w:t>А</w:t>
            </w:r>
          </w:p>
          <w:p w:rsidR="003073AC" w:rsidRPr="003073AC" w:rsidRDefault="003073AC" w:rsidP="003073AC">
            <w:pPr>
              <w:spacing w:before="100" w:beforeAutospacing="1" w:after="100" w:afterAutospacing="1" w:line="312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Пограничники</w:t>
            </w:r>
          </w:p>
        </w:tc>
        <w:tc>
          <w:tcPr>
            <w:tcW w:w="3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3AC" w:rsidRDefault="003073AC" w:rsidP="003073AC">
            <w:pPr>
              <w:spacing w:before="100" w:beforeAutospacing="1" w:after="100" w:afterAutospacing="1" w:line="312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073A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               7</w:t>
            </w:r>
            <w:proofErr w:type="gramStart"/>
            <w:r w:rsidRPr="003073A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Б</w:t>
            </w:r>
            <w:proofErr w:type="gramEnd"/>
          </w:p>
          <w:p w:rsidR="003073AC" w:rsidRPr="003073AC" w:rsidRDefault="003073AC" w:rsidP="003073AC">
            <w:pPr>
              <w:spacing w:before="100" w:beforeAutospacing="1" w:after="100" w:afterAutospacing="1" w:line="312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Спецназовцы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3AC" w:rsidRDefault="003073AC" w:rsidP="003073AC">
            <w:pPr>
              <w:spacing w:before="100" w:beforeAutospacing="1" w:after="100" w:afterAutospacing="1" w:line="312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073A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                   7</w:t>
            </w:r>
            <w:proofErr w:type="gramStart"/>
            <w:r w:rsidRPr="003073A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В</w:t>
            </w:r>
            <w:proofErr w:type="gramEnd"/>
          </w:p>
          <w:p w:rsidR="003073AC" w:rsidRPr="003073AC" w:rsidRDefault="003073AC" w:rsidP="003073AC">
            <w:pPr>
              <w:spacing w:before="100" w:beforeAutospacing="1" w:after="100" w:afterAutospacing="1" w:line="312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Десантники</w:t>
            </w:r>
          </w:p>
        </w:tc>
      </w:tr>
      <w:tr w:rsidR="003073AC" w:rsidRPr="003073AC" w:rsidTr="003073AC">
        <w:trPr>
          <w:trHeight w:val="966"/>
        </w:trPr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3AC" w:rsidRPr="003073AC" w:rsidRDefault="003073AC" w:rsidP="003073AC">
            <w:pPr>
              <w:pStyle w:val="a6"/>
              <w:numPr>
                <w:ilvl w:val="0"/>
                <w:numId w:val="1"/>
              </w:numPr>
              <w:spacing w:before="100" w:beforeAutospacing="1" w:after="100" w:afterAutospacing="1" w:line="312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3 б.</w:t>
            </w:r>
          </w:p>
        </w:tc>
        <w:tc>
          <w:tcPr>
            <w:tcW w:w="3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3AC" w:rsidRPr="003073AC" w:rsidRDefault="003073AC" w:rsidP="003073AC">
            <w:pPr>
              <w:spacing w:before="100" w:beforeAutospacing="1" w:after="100" w:afterAutospacing="1" w:line="312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   4 б.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3AC" w:rsidRDefault="003073AC" w:rsidP="003073AC">
            <w:pPr>
              <w:spacing w:before="100" w:beforeAutospacing="1" w:after="100" w:afterAutospacing="1" w:line="312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 5 б.</w:t>
            </w:r>
          </w:p>
          <w:p w:rsidR="003073AC" w:rsidRPr="003073AC" w:rsidRDefault="003073AC" w:rsidP="003073AC">
            <w:pPr>
              <w:spacing w:before="100" w:beforeAutospacing="1" w:after="100" w:afterAutospacing="1" w:line="312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3073AC" w:rsidRPr="003073AC" w:rsidTr="003073AC">
        <w:trPr>
          <w:trHeight w:val="980"/>
        </w:trPr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3AC" w:rsidRPr="003073AC" w:rsidRDefault="003073AC" w:rsidP="003073AC">
            <w:pPr>
              <w:pStyle w:val="a6"/>
              <w:numPr>
                <w:ilvl w:val="0"/>
                <w:numId w:val="1"/>
              </w:numPr>
              <w:spacing w:before="100" w:beforeAutospacing="1" w:after="100" w:afterAutospacing="1" w:line="312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 б</w:t>
            </w:r>
          </w:p>
        </w:tc>
        <w:tc>
          <w:tcPr>
            <w:tcW w:w="3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3AC" w:rsidRPr="003073AC" w:rsidRDefault="003073AC" w:rsidP="003073AC">
            <w:pPr>
              <w:spacing w:before="100" w:beforeAutospacing="1" w:after="100" w:afterAutospacing="1" w:line="312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   3 б.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3AC" w:rsidRDefault="003073AC" w:rsidP="003073AC">
            <w:pPr>
              <w:spacing w:before="100" w:beforeAutospacing="1" w:after="100" w:afterAutospacing="1" w:line="312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4 б.</w:t>
            </w:r>
          </w:p>
          <w:p w:rsidR="003073AC" w:rsidRPr="003073AC" w:rsidRDefault="003073AC" w:rsidP="003073AC">
            <w:pPr>
              <w:spacing w:before="100" w:beforeAutospacing="1" w:after="100" w:afterAutospacing="1" w:line="312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3073AC" w:rsidRPr="003073AC" w:rsidTr="003073AC">
        <w:trPr>
          <w:trHeight w:val="1699"/>
        </w:trPr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3AC" w:rsidRPr="003073AC" w:rsidRDefault="003073AC" w:rsidP="003073AC">
            <w:pPr>
              <w:pStyle w:val="a6"/>
              <w:numPr>
                <w:ilvl w:val="0"/>
                <w:numId w:val="1"/>
              </w:numPr>
              <w:spacing w:before="100" w:beforeAutospacing="1" w:after="100" w:afterAutospacing="1" w:line="312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5 б.</w:t>
            </w:r>
          </w:p>
        </w:tc>
        <w:tc>
          <w:tcPr>
            <w:tcW w:w="3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3AC" w:rsidRDefault="003073AC" w:rsidP="003073AC">
            <w:pPr>
              <w:spacing w:before="100" w:beforeAutospacing="1" w:after="100" w:afterAutospacing="1" w:line="312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5 б.</w:t>
            </w:r>
          </w:p>
          <w:p w:rsidR="003073AC" w:rsidRPr="003073AC" w:rsidRDefault="003073AC" w:rsidP="003073AC">
            <w:pPr>
              <w:spacing w:before="100" w:beforeAutospacing="1" w:after="100" w:afterAutospacing="1" w:line="312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3AC" w:rsidRPr="003073AC" w:rsidRDefault="003073AC" w:rsidP="003073AC">
            <w:pPr>
              <w:spacing w:before="100" w:beforeAutospacing="1" w:after="100" w:afterAutospacing="1" w:line="312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5 б.</w:t>
            </w:r>
          </w:p>
        </w:tc>
      </w:tr>
      <w:tr w:rsidR="003073AC" w:rsidRPr="003073AC" w:rsidTr="003073AC">
        <w:trPr>
          <w:trHeight w:val="1265"/>
        </w:trPr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3AC" w:rsidRPr="003073AC" w:rsidRDefault="003073AC" w:rsidP="003073AC">
            <w:pPr>
              <w:pStyle w:val="a6"/>
              <w:numPr>
                <w:ilvl w:val="0"/>
                <w:numId w:val="1"/>
              </w:numPr>
              <w:spacing w:before="100" w:beforeAutospacing="1" w:after="100" w:afterAutospacing="1" w:line="312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2 б.</w:t>
            </w:r>
          </w:p>
        </w:tc>
        <w:tc>
          <w:tcPr>
            <w:tcW w:w="3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3AC" w:rsidRPr="003073AC" w:rsidRDefault="003073AC" w:rsidP="003073AC">
            <w:pPr>
              <w:spacing w:before="100" w:beforeAutospacing="1" w:after="100" w:afterAutospacing="1" w:line="312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2 б.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3AC" w:rsidRPr="003073AC" w:rsidRDefault="003073AC" w:rsidP="003073AC">
            <w:pPr>
              <w:spacing w:before="100" w:beforeAutospacing="1" w:after="100" w:afterAutospacing="1" w:line="312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3 б.</w:t>
            </w:r>
          </w:p>
        </w:tc>
      </w:tr>
      <w:tr w:rsidR="003073AC" w:rsidRPr="003073AC" w:rsidTr="003073AC">
        <w:trPr>
          <w:trHeight w:val="1126"/>
        </w:trPr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3AC" w:rsidRPr="003073AC" w:rsidRDefault="003073AC" w:rsidP="003073AC">
            <w:pPr>
              <w:pStyle w:val="a6"/>
              <w:numPr>
                <w:ilvl w:val="0"/>
                <w:numId w:val="1"/>
              </w:numPr>
              <w:spacing w:before="100" w:beforeAutospacing="1" w:after="100" w:afterAutospacing="1" w:line="312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 б.</w:t>
            </w:r>
          </w:p>
        </w:tc>
        <w:tc>
          <w:tcPr>
            <w:tcW w:w="3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3AC" w:rsidRPr="003073AC" w:rsidRDefault="003073AC" w:rsidP="003073AC">
            <w:pPr>
              <w:spacing w:before="100" w:beforeAutospacing="1" w:after="100" w:afterAutospacing="1" w:line="312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5 б. 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3AC" w:rsidRPr="003073AC" w:rsidRDefault="003073AC" w:rsidP="003073AC">
            <w:pPr>
              <w:spacing w:before="100" w:beforeAutospacing="1" w:after="100" w:afterAutospacing="1" w:line="312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3 б.</w:t>
            </w:r>
          </w:p>
        </w:tc>
      </w:tr>
      <w:tr w:rsidR="003073AC" w:rsidRPr="003073AC" w:rsidTr="003073AC">
        <w:trPr>
          <w:trHeight w:val="1256"/>
        </w:trPr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3AC" w:rsidRPr="003073AC" w:rsidRDefault="003073AC" w:rsidP="003073AC">
            <w:pPr>
              <w:pStyle w:val="a6"/>
              <w:numPr>
                <w:ilvl w:val="0"/>
                <w:numId w:val="1"/>
              </w:numPr>
              <w:spacing w:before="100" w:beforeAutospacing="1" w:after="100" w:afterAutospacing="1" w:line="312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 б.</w:t>
            </w:r>
          </w:p>
        </w:tc>
        <w:tc>
          <w:tcPr>
            <w:tcW w:w="3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3AC" w:rsidRPr="003073AC" w:rsidRDefault="003073AC" w:rsidP="003073AC">
            <w:pPr>
              <w:spacing w:before="100" w:beforeAutospacing="1" w:after="100" w:afterAutospacing="1" w:line="312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4 б.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3AC" w:rsidRPr="003073AC" w:rsidRDefault="003073AC" w:rsidP="003073AC">
            <w:pPr>
              <w:spacing w:before="100" w:beforeAutospacing="1" w:after="100" w:afterAutospacing="1" w:line="312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3 б. </w:t>
            </w:r>
          </w:p>
        </w:tc>
      </w:tr>
      <w:tr w:rsidR="003073AC" w:rsidRPr="003073AC" w:rsidTr="003073AC">
        <w:trPr>
          <w:trHeight w:val="655"/>
        </w:trPr>
        <w:tc>
          <w:tcPr>
            <w:tcW w:w="3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3AC" w:rsidRPr="003073AC" w:rsidRDefault="003073AC" w:rsidP="003073AC">
            <w:pPr>
              <w:pStyle w:val="a6"/>
              <w:numPr>
                <w:ilvl w:val="0"/>
                <w:numId w:val="1"/>
              </w:numPr>
              <w:spacing w:before="100" w:beforeAutospacing="1" w:after="100" w:afterAutospacing="1" w:line="312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 б.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3AC" w:rsidRPr="003073AC" w:rsidRDefault="003073AC" w:rsidP="003073AC">
            <w:pPr>
              <w:spacing w:before="100" w:beforeAutospacing="1" w:after="100" w:afterAutospacing="1" w:line="312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3 б. 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3AC" w:rsidRPr="003073AC" w:rsidRDefault="003073AC" w:rsidP="003073AC">
            <w:pPr>
              <w:spacing w:before="100" w:beforeAutospacing="1" w:after="100" w:afterAutospacing="1" w:line="312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4 б. </w:t>
            </w:r>
          </w:p>
        </w:tc>
      </w:tr>
      <w:tr w:rsidR="003073AC" w:rsidTr="003073AC">
        <w:tblPrEx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3234" w:type="dxa"/>
            <w:gridSpan w:val="2"/>
          </w:tcPr>
          <w:p w:rsidR="003073AC" w:rsidRDefault="003073AC" w:rsidP="003073AC">
            <w:pPr>
              <w:spacing w:before="100" w:beforeAutospacing="1" w:after="100" w:afterAutospacing="1" w:line="312" w:lineRule="atLeast"/>
              <w:ind w:left="108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8656F">
              <w:rPr>
                <w:rFonts w:ascii="Times New Roman" w:eastAsia="Times New Roman" w:hAnsi="Times New Roman"/>
                <w:color w:val="000000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29 балов</w:t>
            </w:r>
          </w:p>
        </w:tc>
        <w:tc>
          <w:tcPr>
            <w:tcW w:w="3218" w:type="dxa"/>
          </w:tcPr>
          <w:p w:rsidR="003073AC" w:rsidRDefault="003073AC" w:rsidP="003073AC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</w:t>
            </w:r>
          </w:p>
          <w:p w:rsidR="003073AC" w:rsidRDefault="003073AC" w:rsidP="003073AC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26 балов </w:t>
            </w:r>
          </w:p>
          <w:p w:rsidR="003073AC" w:rsidRDefault="003073AC" w:rsidP="003073AC">
            <w:pPr>
              <w:spacing w:before="100" w:beforeAutospacing="1" w:after="100" w:afterAutospacing="1" w:line="312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3233" w:type="dxa"/>
          </w:tcPr>
          <w:p w:rsidR="003073AC" w:rsidRDefault="003073AC" w:rsidP="003073AC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3073AC" w:rsidRDefault="003073AC" w:rsidP="003073AC">
            <w:pPr>
              <w:spacing w:before="100" w:beforeAutospacing="1" w:after="100" w:afterAutospacing="1" w:line="312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27 балов</w:t>
            </w:r>
          </w:p>
        </w:tc>
      </w:tr>
      <w:tr w:rsidR="003073AC" w:rsidTr="003073AC">
        <w:tblPrEx>
          <w:tblLook w:val="0000" w:firstRow="0" w:lastRow="0" w:firstColumn="0" w:lastColumn="0" w:noHBand="0" w:noVBand="0"/>
        </w:tblPrEx>
        <w:trPr>
          <w:trHeight w:val="823"/>
        </w:trPr>
        <w:tc>
          <w:tcPr>
            <w:tcW w:w="3234" w:type="dxa"/>
            <w:gridSpan w:val="2"/>
          </w:tcPr>
          <w:p w:rsidR="003073AC" w:rsidRDefault="003073AC" w:rsidP="003073AC">
            <w:pPr>
              <w:spacing w:before="100" w:beforeAutospacing="1" w:after="100" w:afterAutospacing="1" w:line="312" w:lineRule="atLeast"/>
              <w:ind w:left="108"/>
              <w:rPr>
                <w:rFonts w:ascii="Times New Roman" w:eastAsia="Times New Roman" w:hAnsi="Times New Roman"/>
                <w:color w:val="FE6C23"/>
                <w:lang w:eastAsia="ru-RU"/>
              </w:rPr>
            </w:pPr>
            <w:r>
              <w:rPr>
                <w:rFonts w:ascii="Times New Roman" w:eastAsia="Times New Roman" w:hAnsi="Times New Roman"/>
                <w:color w:val="FE6C23"/>
                <w:lang w:eastAsia="ru-RU"/>
              </w:rPr>
              <w:t xml:space="preserve"> 1 место</w:t>
            </w:r>
          </w:p>
        </w:tc>
        <w:tc>
          <w:tcPr>
            <w:tcW w:w="3217" w:type="dxa"/>
          </w:tcPr>
          <w:p w:rsidR="003073AC" w:rsidRDefault="003073AC" w:rsidP="003073AC">
            <w:pPr>
              <w:spacing w:before="100" w:beforeAutospacing="1" w:after="100" w:afterAutospacing="1" w:line="312" w:lineRule="atLeast"/>
              <w:ind w:left="108"/>
              <w:rPr>
                <w:rFonts w:ascii="Times New Roman" w:eastAsia="Times New Roman" w:hAnsi="Times New Roman"/>
                <w:color w:val="FE6C23"/>
                <w:lang w:eastAsia="ru-RU"/>
              </w:rPr>
            </w:pPr>
            <w:r>
              <w:rPr>
                <w:rFonts w:ascii="Times New Roman" w:eastAsia="Times New Roman" w:hAnsi="Times New Roman"/>
                <w:color w:val="FE6C23"/>
                <w:lang w:eastAsia="ru-RU"/>
              </w:rPr>
              <w:t>3 место</w:t>
            </w:r>
          </w:p>
        </w:tc>
        <w:tc>
          <w:tcPr>
            <w:tcW w:w="3234" w:type="dxa"/>
          </w:tcPr>
          <w:p w:rsidR="003073AC" w:rsidRDefault="003073AC" w:rsidP="003073AC">
            <w:pPr>
              <w:spacing w:before="100" w:beforeAutospacing="1" w:after="100" w:afterAutospacing="1" w:line="312" w:lineRule="atLeast"/>
              <w:ind w:left="108"/>
              <w:rPr>
                <w:rFonts w:ascii="Times New Roman" w:eastAsia="Times New Roman" w:hAnsi="Times New Roman"/>
                <w:color w:val="FE6C23"/>
                <w:lang w:eastAsia="ru-RU"/>
              </w:rPr>
            </w:pPr>
            <w:r>
              <w:rPr>
                <w:rFonts w:ascii="Times New Roman" w:eastAsia="Times New Roman" w:hAnsi="Times New Roman"/>
                <w:color w:val="FE6C23"/>
                <w:lang w:eastAsia="ru-RU"/>
              </w:rPr>
              <w:t>2 место</w:t>
            </w:r>
          </w:p>
        </w:tc>
      </w:tr>
    </w:tbl>
    <w:p w:rsidR="00582EC4" w:rsidRPr="0088656F" w:rsidRDefault="00582EC4" w:rsidP="00582EC4">
      <w:pPr>
        <w:spacing w:before="100" w:beforeAutospacing="1" w:after="100" w:afterAutospacing="1" w:line="312" w:lineRule="atLeast"/>
        <w:rPr>
          <w:rFonts w:ascii="Times New Roman" w:eastAsia="Times New Roman" w:hAnsi="Times New Roman"/>
          <w:color w:val="000000"/>
          <w:lang w:eastAsia="ru-RU"/>
        </w:rPr>
      </w:pPr>
      <w:r w:rsidRPr="0088656F">
        <w:rPr>
          <w:rFonts w:ascii="Times New Roman" w:eastAsia="Times New Roman" w:hAnsi="Times New Roman"/>
          <w:color w:val="FE6C23"/>
          <w:lang w:eastAsia="ru-RU"/>
        </w:rPr>
        <w:t>Ведущая: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Каждый мужчина должен знать,</w:t>
      </w:r>
      <w:bookmarkStart w:id="0" w:name="_GoBack"/>
      <w:bookmarkEnd w:id="0"/>
      <w:r w:rsidRPr="0088656F">
        <w:rPr>
          <w:rFonts w:ascii="Times New Roman" w:eastAsia="Times New Roman" w:hAnsi="Times New Roman"/>
          <w:color w:val="000000"/>
          <w:lang w:eastAsia="ru-RU"/>
        </w:rPr>
        <w:br/>
        <w:t>Что надо быть сильным и храбрым,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Чтобы уметь за себя постоять.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Вы, ребята, не плошайте,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</w:r>
      <w:proofErr w:type="gramStart"/>
      <w:r w:rsidRPr="0088656F">
        <w:rPr>
          <w:rFonts w:ascii="Times New Roman" w:eastAsia="Times New Roman" w:hAnsi="Times New Roman"/>
          <w:color w:val="000000"/>
          <w:lang w:eastAsia="ru-RU"/>
        </w:rPr>
        <w:t>Своих</w:t>
      </w:r>
      <w:proofErr w:type="gramEnd"/>
      <w:r w:rsidRPr="0088656F">
        <w:rPr>
          <w:rFonts w:ascii="Times New Roman" w:eastAsia="Times New Roman" w:hAnsi="Times New Roman"/>
          <w:color w:val="000000"/>
          <w:lang w:eastAsia="ru-RU"/>
        </w:rPr>
        <w:t xml:space="preserve"> близких защищайте.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Чтобы знали все друзья,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Как вы ими дорожите,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И в обиду не дадите.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Этот праздник лишь для вас.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Для наших смелых, храбрых, умных,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Самых мудрых! Для вас наши, мальчики!</w:t>
      </w:r>
      <w:r w:rsidRPr="0088656F">
        <w:rPr>
          <w:rFonts w:ascii="Times New Roman" w:eastAsia="Times New Roman" w:hAnsi="Times New Roman"/>
          <w:color w:val="000000"/>
          <w:lang w:eastAsia="ru-RU"/>
        </w:rPr>
        <w:br/>
        <w:t>С праздником!</w:t>
      </w:r>
    </w:p>
    <w:p w:rsidR="00192F39" w:rsidRDefault="00192F39"/>
    <w:sectPr w:rsidR="00192F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B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CE1CB8"/>
    <w:multiLevelType w:val="hybridMultilevel"/>
    <w:tmpl w:val="42BCA0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B3A"/>
    <w:rsid w:val="00164B3A"/>
    <w:rsid w:val="00192F39"/>
    <w:rsid w:val="003073AC"/>
    <w:rsid w:val="00511499"/>
    <w:rsid w:val="00582EC4"/>
    <w:rsid w:val="0088656F"/>
    <w:rsid w:val="00C00BDA"/>
    <w:rsid w:val="00CE1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EC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BDA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3073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073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EC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BDA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3073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073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858</Words>
  <Characters>4895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TIGER</dc:creator>
  <cp:keywords/>
  <dc:description/>
  <cp:lastModifiedBy>TIGER</cp:lastModifiedBy>
  <cp:revision>10</cp:revision>
  <dcterms:created xsi:type="dcterms:W3CDTF">2015-02-03T17:53:00Z</dcterms:created>
  <dcterms:modified xsi:type="dcterms:W3CDTF">2015-02-04T18:36:00Z</dcterms:modified>
</cp:coreProperties>
</file>